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Praktycznie o wdrożeniu systemu 5S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Rozwinięciu kompetencji niezbędnych do wdrożenia i zarządzania systemem 5S było poświęcone szkolenie otwarte "5S - system organizacji miejsca pracy jako element lean manufacturing", które przeprowadziliśmy w Warszawie w dniu 21 stycznia. Projektując program szkolenia z 5S oraz jego przebieg skoncentrowaliśmy się przede wszystkim na praktycznych aspektach przebiegu procesu wdrożeniowego. Dlatego też, nasze szkolenie dostarcza bardzo praktycznych narzędzi wdrożeniowych takich jak m.in.: - narzędzi detekcji problemów, - pytania 5W, - diagramy decyzyjne, - Pareto, Pareto/Lorenz, Ishikawa wiele innych.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5,00 dla szkolenia z 5S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szkolenia 5S poprosiliśmy uczestników o dokonanie jego oceny w krótkich dobrowolnych i anonimowych ankietach. Oceny dokonano w skali 1 do 5, gdzie 1 jest oceną najniższą a 5 najwyższą.</w:t>
      </w:r>
    </w:p>
    <w:p>
      <w:r>
        <w:rPr>
          <w:rFonts w:ascii="calibri" w:hAnsi="calibri" w:eastAsia="calibri" w:cs="calibri"/>
          <w:sz w:val="24"/>
          <w:szCs w:val="24"/>
        </w:rPr>
        <w:t xml:space="preserve">Z przyjemnością pragniemy poinformować, że trener - </w:t>
      </w:r>
      <w:r>
        <w:rPr>
          <w:rFonts w:ascii="calibri" w:hAnsi="calibri" w:eastAsia="calibri" w:cs="calibri"/>
          <w:sz w:val="24"/>
          <w:szCs w:val="24"/>
          <w:b/>
        </w:rPr>
        <w:t xml:space="preserve">p. Dariusz Misztal i prowadzone przez niego szkolenie uzyskali najwyższą możliwą ocenę - 5,00</w:t>
      </w:r>
      <w:r>
        <w:rPr>
          <w:rFonts w:ascii="calibri" w:hAnsi="calibri" w:eastAsia="calibri" w:cs="calibri"/>
          <w:sz w:val="24"/>
          <w:szCs w:val="24"/>
        </w:rPr>
        <w:t xml:space="preserve">. Uczestnicy szkolenia swoje oceny następująco: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"Szkolenie na temat".</w:t>
      </w:r>
    </w:p>
    <w:p>
      <w:r>
        <w:rPr>
          <w:rFonts w:ascii="calibri" w:hAnsi="calibri" w:eastAsia="calibri" w:cs="calibri"/>
          <w:sz w:val="24"/>
          <w:szCs w:val="24"/>
        </w:rPr>
        <w:t xml:space="preserve">"Bardzo merytorycznie, ambitnie, pokazywanie aspektów szerszych niż przedmiotowe szkolenie co podnosi jakość zajęć".</w:t>
      </w:r>
    </w:p>
    <w:p>
      <w:r>
        <w:rPr>
          <w:rFonts w:ascii="calibri" w:hAnsi="calibri" w:eastAsia="calibri" w:cs="calibri"/>
          <w:sz w:val="24"/>
          <w:szCs w:val="24"/>
        </w:rPr>
        <w:t xml:space="preserve">"Praktyczne ukazanie zastosowania systemu".</w:t>
      </w:r>
    </w:p>
    <w:p>
      <w:r>
        <w:rPr>
          <w:rFonts w:ascii="calibri" w:hAnsi="calibri" w:eastAsia="calibri" w:cs="calibri"/>
          <w:sz w:val="24"/>
          <w:szCs w:val="24"/>
        </w:rPr>
        <w:t xml:space="preserve">"Jasność przekazu".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Ankieta oceniająca szkolenie z 5S zawierała również pytania zamknięte dotyczące tego czy szkolenie spełniło oczekiwania uczestników, czy jest godne polecenia innym osobom z firm uczestników i czy wiedzę i umiejętności wyniesione ze szkolenia znajdą zastosowanie w pracy zawodowej uczestników. </w:t>
      </w:r>
      <w:r>
        <w:rPr>
          <w:rFonts w:ascii="calibri" w:hAnsi="calibri" w:eastAsia="calibri" w:cs="calibri"/>
          <w:sz w:val="24"/>
          <w:szCs w:val="24"/>
          <w:b/>
        </w:rPr>
        <w:t xml:space="preserve">Na te wszystkie pytania uczestnicy odpowiadali zgodnie - tak.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Szkolenia lean manufacturing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Cieszymy się, że kolejna edycja szkolenia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5S - system organizacji miejsca pracy jako element lean manufacturing</w:t>
        </w:r>
      </w:hyperlink>
      <w:r>
        <w:rPr>
          <w:rFonts w:ascii="calibri" w:hAnsi="calibri" w:eastAsia="calibri" w:cs="calibri"/>
          <w:sz w:val="24"/>
          <w:szCs w:val="24"/>
        </w:rPr>
        <w:t xml:space="preserve">" wypadła bardzo dobrze i przyczyniła się do podniesienia kompetencji zawodowych osób biorących w niej udział. Kolejne terminy szkolenia z 5S znajdziecie Państwo w zakładce „Szkolenia otwarte” istnieje również zorganizowania tego szkolenia w formie zamkniętej w Państwa zakładzie produkcyjnym. Zapraszamy do zapoznania się z pozostałymi szkoleniami z lean manufacturing, są one dostępne w kategorii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lean manufacturing</w:t>
        </w:r>
      </w:hyperlink>
      <w:r>
        <w:rPr>
          <w:rFonts w:ascii="calibri" w:hAnsi="calibri" w:eastAsia="calibri" w:cs="calibri"/>
          <w:sz w:val="24"/>
          <w:szCs w:val="24"/>
        </w:rPr>
        <w:t xml:space="preserve">" wystarczy kliknąć.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Opr. DB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https://www.bonavigator.pl/praktycznie-o-wdrozeniu-systemu-5S.html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5s.html" TargetMode="External"/><Relationship Id="rId8" Type="http://schemas.openxmlformats.org/officeDocument/2006/relationships/hyperlink" Target="https://www.bonavigator.pl/szkolenia-lean-manufacturing.html" TargetMode="External"/><Relationship Id="rId9" Type="http://schemas.openxmlformats.org/officeDocument/2006/relationships/hyperlink" Target="https://www.bonavigator.pl/praktycznie-o-wdrozeniu-systemu-5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2026-03-21T16:55:27+01:00</dcterms:created>
  <dcterms:modified xsi:type="dcterms:W3CDTF">2026-03-21T16:55:27+01:00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